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 xml:space="preserve">附件2 </w:t>
      </w:r>
    </w:p>
    <w:p>
      <w:pPr>
        <w:spacing w:line="520" w:lineRule="exact"/>
        <w:ind w:firstLine="1400" w:firstLineChars="500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</w:p>
    <w:p>
      <w:pPr>
        <w:spacing w:line="520" w:lineRule="exact"/>
        <w:ind w:firstLine="440" w:firstLineChars="100"/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</w:rPr>
        <w:t>安徽省中等职业学校优秀论文</w:t>
      </w: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lang w:val="en-US" w:eastAsia="zh-CN"/>
        </w:rPr>
        <w:t>撰写格式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方正小标宋_GBK" w:hAnsi="方正小标宋_GBK" w:eastAsia="方正小标宋_GBK" w:cs="方正小标宋_GBK"/>
          <w:sz w:val="52"/>
          <w:szCs w:val="5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一、论文标题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：小一号宋体加粗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二、中文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摘要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1.摘要：小二号黑体加粗居中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2.摘要内容：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小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号宋体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3.字数：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300字左右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方正楷体_GBK" w:hAnsi="方正楷体_GBK" w:eastAsia="方正楷体_GBK" w:cs="方正楷体_GBK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4.行间距：25磅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关键词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：四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号宋体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加粗，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3-5个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三、正文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一级标题序号如：一、二、三、标题四号黑体，加粗，顶格。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二级标题序号如：（一）（二）（三）标题四号宋体，不加粗，顶格。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三级标题序号如：1.2.3标题四号宋体，不加粗，缩进二个字。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四级标题序号如：（1)（2)（3）标题四号宋体，不加粗，缩进二个字。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表格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每个表格应有表序和表题，表序和表题应在表格上方正中，表序后空一格写表题。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插图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每幅图应有图序和图题，图序和图题应在图位下方居中处。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both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结束语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四号黑体字加粗居中，内容300字左右，四号宋体，行距25磅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both"/>
        <w:textAlignment w:val="auto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参考文献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著作:[序号]作者.译者.书名版本.出版地.出版社.出版时间.引用部分起止页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期刊:[序号]作者.译者.文章题目.期刊名年份.卷号(期数).引用部分起止页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会议论文集: [序号]作者.译者.文章名.文集名会址开会年出版地.出版者.出版时间.引用部分起止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both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jc w:val="center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2041" w:right="1531" w:bottom="204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BBB8D8"/>
    <w:multiLevelType w:val="singleLevel"/>
    <w:tmpl w:val="A7BBB8D8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F56F71B"/>
    <w:multiLevelType w:val="singleLevel"/>
    <w:tmpl w:val="7F56F71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7F5739"/>
    <w:rsid w:val="04DD4D98"/>
    <w:rsid w:val="14582D98"/>
    <w:rsid w:val="29847D5E"/>
    <w:rsid w:val="2A7F5739"/>
    <w:rsid w:val="5C8D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2023-04-12T01:06:00Z</dcterms:created>
  <dc:creator>倪朦</dc:creator>
  <cp:lastModifiedBy>倪朦</cp:lastModifiedBy>
  <dcterms:modified xsi:type="dcterms:W3CDTF">2024-02-20T07:14:17Z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3E1A831E2C46434E8BCEDFBA8C83B27B</vt:lpwstr>
  </property>
</Properties>
</file>